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28" w:rsidRDefault="00FB5C90" w:rsidP="002A0928">
      <w:pPr>
        <w:jc w:val="both"/>
        <w:rPr>
          <w:rFonts w:ascii="Arial" w:hAnsi="Arial" w:cs="Arial"/>
          <w:caps/>
          <w:sz w:val="28"/>
          <w:szCs w:val="24"/>
          <w:lang w:val="mn-MN"/>
        </w:rPr>
      </w:pPr>
      <w:r w:rsidRPr="001A530D">
        <w:rPr>
          <w:rFonts w:ascii="Arial" w:hAnsi="Arial" w:cs="Arial"/>
          <w:sz w:val="24"/>
          <w:szCs w:val="24"/>
          <w:lang w:val="mn-MN"/>
        </w:rPr>
        <w:t>12.2.10 Бохир ус</w:t>
      </w:r>
      <w:r w:rsidR="002A0928">
        <w:rPr>
          <w:rFonts w:ascii="Arial" w:hAnsi="Arial" w:cs="Arial"/>
          <w:sz w:val="24"/>
          <w:szCs w:val="24"/>
          <w:lang w:val="mn-MN"/>
        </w:rPr>
        <w:t>ыг</w:t>
      </w:r>
      <w:r w:rsidRPr="001A530D">
        <w:rPr>
          <w:rFonts w:ascii="Arial" w:hAnsi="Arial" w:cs="Arial"/>
          <w:sz w:val="24"/>
          <w:szCs w:val="24"/>
          <w:lang w:val="mn-MN"/>
        </w:rPr>
        <w:t xml:space="preserve"> цэвэрлэх байгууламжийн ашиглалт, засвар, үйлчилгээний чиглэлээр:</w:t>
      </w:r>
      <w:r w:rsidRPr="006414FD">
        <w:rPr>
          <w:rFonts w:ascii="Arial" w:hAnsi="Arial" w:cs="Arial"/>
          <w:caps/>
          <w:sz w:val="28"/>
          <w:szCs w:val="24"/>
          <w:lang w:val="mn-MN"/>
        </w:rPr>
        <w:t xml:space="preserve"> </w:t>
      </w:r>
    </w:p>
    <w:p w:rsidR="006F477C" w:rsidRPr="002A0928" w:rsidRDefault="006F477C" w:rsidP="002A09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2A0928">
        <w:rPr>
          <w:rFonts w:ascii="Arial" w:hAnsi="Arial" w:cs="Arial"/>
          <w:sz w:val="24"/>
          <w:szCs w:val="28"/>
          <w:lang w:val="mn-MN"/>
        </w:rPr>
        <w:t>Энэ чиглэлийн үйл ажиллагааны дэлгэрэнгүй тайлбарыг бичихээс гадна цэвэр</w:t>
      </w:r>
      <w:r w:rsidR="00243BC2" w:rsidRPr="002A0928">
        <w:rPr>
          <w:rFonts w:ascii="Arial" w:hAnsi="Arial" w:cs="Arial"/>
          <w:sz w:val="24"/>
          <w:szCs w:val="28"/>
          <w:lang w:val="mn-MN"/>
        </w:rPr>
        <w:t>лэсэн бохи</w:t>
      </w:r>
      <w:r w:rsidRPr="002A0928">
        <w:rPr>
          <w:rFonts w:ascii="Arial" w:hAnsi="Arial" w:cs="Arial"/>
          <w:sz w:val="24"/>
          <w:szCs w:val="28"/>
          <w:lang w:val="mn-MN"/>
        </w:rPr>
        <w:t xml:space="preserve">р усны шинжилгээг магадлан итгэмжлэгдсэн хөндлөнгийн байгууллагаар хийлгэсэн шинжилгээний </w:t>
      </w:r>
      <w:r w:rsidR="002A0928">
        <w:rPr>
          <w:rFonts w:ascii="Arial" w:hAnsi="Arial" w:cs="Arial"/>
          <w:sz w:val="24"/>
          <w:szCs w:val="28"/>
          <w:lang w:val="mn-MN"/>
        </w:rPr>
        <w:t xml:space="preserve">дүн, түүнд хийсэн </w:t>
      </w:r>
      <w:r w:rsidRPr="002A0928">
        <w:rPr>
          <w:rFonts w:ascii="Arial" w:hAnsi="Arial" w:cs="Arial"/>
          <w:sz w:val="24"/>
          <w:szCs w:val="28"/>
          <w:lang w:val="mn-MN"/>
        </w:rPr>
        <w:t xml:space="preserve">дүгнэлтийн хамт сүүлийн сарын байдлаар хавсаргах, </w:t>
      </w:r>
    </w:p>
    <w:p w:rsidR="002A0928" w:rsidRPr="002A0928" w:rsidRDefault="00243BC2" w:rsidP="006F47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Бохир ус </w:t>
      </w:r>
      <w:r w:rsidR="006F477C" w:rsidRPr="00097AA4">
        <w:rPr>
          <w:rFonts w:ascii="Arial" w:hAnsi="Arial" w:cs="Arial"/>
          <w:sz w:val="24"/>
          <w:szCs w:val="28"/>
          <w:lang w:val="mn-MN"/>
        </w:rPr>
        <w:t xml:space="preserve">цэвэрлэх байгууламж, </w:t>
      </w:r>
      <w:r w:rsidR="00210EC5" w:rsidRPr="00593E4E">
        <w:rPr>
          <w:rFonts w:ascii="Arial" w:hAnsi="Arial"/>
          <w:sz w:val="24"/>
          <w:lang w:val="mn-MN"/>
        </w:rPr>
        <w:t>цэвэрлэгээний</w:t>
      </w:r>
      <w:r w:rsidR="00210EC5" w:rsidRPr="00097AA4">
        <w:rPr>
          <w:rFonts w:ascii="Arial" w:hAnsi="Arial" w:cs="Arial"/>
          <w:sz w:val="24"/>
          <w:szCs w:val="28"/>
          <w:lang w:val="mn-MN"/>
        </w:rPr>
        <w:t xml:space="preserve"> </w:t>
      </w:r>
      <w:r w:rsidR="006F477C" w:rsidRPr="00097AA4">
        <w:rPr>
          <w:rFonts w:ascii="Arial" w:hAnsi="Arial" w:cs="Arial"/>
          <w:sz w:val="24"/>
          <w:szCs w:val="28"/>
          <w:lang w:val="mn-MN"/>
        </w:rPr>
        <w:t>технологийн талаар танилцуулга, м</w:t>
      </w:r>
      <w:r w:rsidR="002A0928">
        <w:rPr>
          <w:rFonts w:ascii="Arial" w:hAnsi="Arial" w:cs="Arial"/>
          <w:sz w:val="24"/>
          <w:szCs w:val="28"/>
          <w:lang w:val="mn-MN"/>
        </w:rPr>
        <w:t>эдээллийг бичих,</w:t>
      </w:r>
      <w:r w:rsidR="006F477C" w:rsidRPr="00097AA4">
        <w:rPr>
          <w:rFonts w:ascii="Arial" w:hAnsi="Arial" w:cs="Arial"/>
          <w:sz w:val="24"/>
          <w:szCs w:val="28"/>
          <w:lang w:val="mn-MN"/>
        </w:rPr>
        <w:t xml:space="preserve"> </w:t>
      </w:r>
    </w:p>
    <w:p w:rsidR="006F477C" w:rsidRPr="00097AA4" w:rsidRDefault="002A0928" w:rsidP="006F47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Бохир ус </w:t>
      </w:r>
      <w:r w:rsidRPr="00097AA4">
        <w:rPr>
          <w:rFonts w:ascii="Arial" w:hAnsi="Arial" w:cs="Arial"/>
          <w:sz w:val="24"/>
          <w:szCs w:val="28"/>
          <w:lang w:val="mn-MN"/>
        </w:rPr>
        <w:t>цэвэрлэх байгууламж</w:t>
      </w:r>
      <w:r>
        <w:rPr>
          <w:rFonts w:ascii="Arial" w:hAnsi="Arial"/>
          <w:sz w:val="24"/>
          <w:lang w:val="mn-MN"/>
        </w:rPr>
        <w:t xml:space="preserve">ийн </w:t>
      </w:r>
      <w:r w:rsidR="00243BC2" w:rsidRPr="00593E4E">
        <w:rPr>
          <w:rFonts w:ascii="Arial" w:hAnsi="Arial"/>
          <w:sz w:val="24"/>
          <w:lang w:val="mn-MN"/>
        </w:rPr>
        <w:t xml:space="preserve">технологийн </w:t>
      </w:r>
      <w:r w:rsidR="00243BC2">
        <w:rPr>
          <w:rFonts w:ascii="Arial" w:hAnsi="Arial"/>
          <w:sz w:val="24"/>
          <w:lang w:val="mn-MN"/>
        </w:rPr>
        <w:t xml:space="preserve">схем, байршлын зураг болон бусад </w:t>
      </w:r>
      <w:r w:rsidR="006F477C" w:rsidRPr="00097AA4">
        <w:rPr>
          <w:rFonts w:ascii="Arial" w:hAnsi="Arial" w:cs="Arial"/>
          <w:sz w:val="24"/>
          <w:szCs w:val="28"/>
          <w:lang w:val="mn-MN"/>
        </w:rPr>
        <w:t xml:space="preserve">холбогдох зургуудыг хавсаргах. </w:t>
      </w:r>
    </w:p>
    <w:p w:rsidR="006F477C" w:rsidRDefault="006F477C" w:rsidP="006F47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097AA4">
        <w:rPr>
          <w:rFonts w:ascii="Arial" w:hAnsi="Arial" w:cs="Arial"/>
          <w:sz w:val="24"/>
          <w:szCs w:val="24"/>
          <w:lang w:val="mn-MN"/>
        </w:rPr>
        <w:t>Халдваргүйжүүлэх арга, түүнд ашиглаж буй тоног төхөөрөмжийн танилцуулга.</w:t>
      </w:r>
    </w:p>
    <w:p w:rsidR="006F477C" w:rsidRPr="00910988" w:rsidRDefault="006F477C" w:rsidP="006F47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Тусгай зөвшөөрлийн нөхцөл, шаардлагын </w:t>
      </w:r>
      <w:r w:rsidR="00FA30DA">
        <w:rPr>
          <w:rFonts w:ascii="Arial" w:hAnsi="Arial" w:cs="Arial"/>
          <w:sz w:val="24"/>
          <w:szCs w:val="24"/>
          <w:lang w:val="mn-MN"/>
        </w:rPr>
        <w:t>3.7</w:t>
      </w:r>
      <w:r w:rsidRPr="00F63A29">
        <w:rPr>
          <w:rFonts w:ascii="Arial" w:hAnsi="Arial" w:cs="Arial"/>
          <w:sz w:val="24"/>
          <w:szCs w:val="24"/>
          <w:lang w:val="mn-MN"/>
        </w:rPr>
        <w:t xml:space="preserve">.3-т заасан </w:t>
      </w:r>
      <w:r>
        <w:rPr>
          <w:rFonts w:ascii="Arial" w:hAnsi="Arial" w:cs="Arial"/>
          <w:sz w:val="24"/>
          <w:szCs w:val="24"/>
          <w:lang w:val="mn-MN"/>
        </w:rPr>
        <w:t>“</w:t>
      </w:r>
      <w:r w:rsidR="00FA30DA">
        <w:rPr>
          <w:rFonts w:ascii="Arial" w:hAnsi="Arial" w:cs="Arial"/>
          <w:sz w:val="24"/>
          <w:szCs w:val="24"/>
          <w:lang w:val="mn-MN"/>
        </w:rPr>
        <w:t>Бохи</w:t>
      </w:r>
      <w:r w:rsidRPr="00F63A29">
        <w:rPr>
          <w:rFonts w:ascii="Arial" w:hAnsi="Arial" w:cs="Arial"/>
          <w:sz w:val="24"/>
          <w:szCs w:val="24"/>
          <w:lang w:val="mn-MN"/>
        </w:rPr>
        <w:t>р усанд хяналт хийх дотоодын лаборатор</w:t>
      </w:r>
      <w:r>
        <w:rPr>
          <w:rFonts w:ascii="Arial" w:hAnsi="Arial" w:cs="Arial"/>
          <w:sz w:val="24"/>
          <w:szCs w:val="24"/>
          <w:lang w:val="mn-MN"/>
        </w:rPr>
        <w:t>ито</w:t>
      </w:r>
      <w:r w:rsidRPr="00F63A29">
        <w:rPr>
          <w:rFonts w:ascii="Arial" w:hAnsi="Arial" w:cs="Arial"/>
          <w:sz w:val="24"/>
          <w:szCs w:val="24"/>
          <w:lang w:val="mn-MN"/>
        </w:rPr>
        <w:t>й байх, лаборатор</w:t>
      </w:r>
      <w:r>
        <w:rPr>
          <w:rFonts w:ascii="Arial" w:hAnsi="Arial" w:cs="Arial"/>
          <w:sz w:val="24"/>
          <w:szCs w:val="24"/>
          <w:lang w:val="mn-MN"/>
        </w:rPr>
        <w:t>и</w:t>
      </w:r>
      <w:r w:rsidRPr="00F63A29">
        <w:rPr>
          <w:rFonts w:ascii="Arial" w:hAnsi="Arial" w:cs="Arial"/>
          <w:sz w:val="24"/>
          <w:szCs w:val="24"/>
          <w:lang w:val="mn-MN"/>
        </w:rPr>
        <w:t>гүй  тохиолдолд мэргэжлийн байгуулагатай хамтран</w:t>
      </w:r>
      <w:r>
        <w:rPr>
          <w:rFonts w:ascii="Arial" w:hAnsi="Arial" w:cs="Arial"/>
          <w:sz w:val="24"/>
          <w:szCs w:val="24"/>
          <w:lang w:val="mn-MN"/>
        </w:rPr>
        <w:t xml:space="preserve"> ажиллах гэрээ байгуулсан байна.” гэсэн заалтыг хангасныг нотлох баримт, тайлбар, танилцуулгыг ирүүлэх. </w:t>
      </w:r>
      <w:r w:rsidRPr="00097AA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B5C90" w:rsidRDefault="00FB5C90" w:rsidP="00FB5C9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Хүснэгт 14. Цэвэрлэх байгууламжийн судалгаа</w:t>
      </w:r>
    </w:p>
    <w:p w:rsidR="002A0928" w:rsidRPr="006D08CB" w:rsidRDefault="002A0928" w:rsidP="00FB5C90">
      <w:pPr>
        <w:spacing w:after="0" w:line="240" w:lineRule="auto"/>
        <w:jc w:val="right"/>
        <w:rPr>
          <w:rFonts w:ascii="Arial" w:hAnsi="Arial" w:cs="Arial"/>
          <w:caps/>
          <w:sz w:val="24"/>
          <w:szCs w:val="24"/>
          <w:lang w:val="mn-MN"/>
        </w:rPr>
      </w:pPr>
    </w:p>
    <w:tbl>
      <w:tblPr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4"/>
        <w:gridCol w:w="1763"/>
        <w:gridCol w:w="1402"/>
        <w:gridCol w:w="1646"/>
        <w:gridCol w:w="1120"/>
        <w:gridCol w:w="1466"/>
        <w:gridCol w:w="2259"/>
      </w:tblGrid>
      <w:tr w:rsidR="00FB5C90" w:rsidRPr="006F477C" w:rsidTr="00F92219">
        <w:trPr>
          <w:trHeight w:val="846"/>
        </w:trPr>
        <w:tc>
          <w:tcPr>
            <w:tcW w:w="10260" w:type="dxa"/>
            <w:gridSpan w:val="7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spacing w:after="0" w:line="240" w:lineRule="auto"/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0E6BC8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  <w:lang w:val="mn-MN"/>
              </w:rPr>
              <w:t>Хариуцан ажилладаг цэвэрлэх байгууламжууд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8"/>
                <w:lang w:val="mn-MN"/>
              </w:rPr>
              <w:t xml:space="preserve"> /Бусад сум, суурин газрын цэвэрлэх байгууламжийг давхар хариуцдаг бол хамт бичнэ/.</w:t>
            </w:r>
          </w:p>
        </w:tc>
      </w:tr>
      <w:tr w:rsidR="00FB5C90" w:rsidRPr="000E6BC8" w:rsidTr="00F92219">
        <w:trPr>
          <w:trHeight w:val="568"/>
        </w:trPr>
        <w:tc>
          <w:tcPr>
            <w:tcW w:w="617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д/д</w:t>
            </w:r>
          </w:p>
        </w:tc>
        <w:tc>
          <w:tcPr>
            <w:tcW w:w="1747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Цэвэрлэх байгууламжийн байршил</w:t>
            </w:r>
          </w:p>
        </w:tc>
        <w:tc>
          <w:tcPr>
            <w:tcW w:w="1314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Ашиглалтад орсон он</w:t>
            </w:r>
          </w:p>
        </w:tc>
        <w:tc>
          <w:tcPr>
            <w:tcW w:w="1668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Шинэчлэл, өргөтгөл хийсэн он</w:t>
            </w:r>
          </w:p>
        </w:tc>
        <w:tc>
          <w:tcPr>
            <w:tcW w:w="2626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 xml:space="preserve">Хүчин чадал  </w:t>
            </w:r>
            <w:r w:rsidRPr="000E6BC8">
              <w:rPr>
                <w:rFonts w:ascii="Arial" w:hAnsi="Arial" w:cs="Arial"/>
                <w:sz w:val="24"/>
                <w:szCs w:val="28"/>
              </w:rPr>
              <w:t>(</w:t>
            </w: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м3/хон</w:t>
            </w:r>
            <w:r w:rsidRPr="000E6BC8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2286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Цэвэрлэгээний арга</w:t>
            </w:r>
          </w:p>
        </w:tc>
      </w:tr>
      <w:tr w:rsidR="00FB5C90" w:rsidRPr="000E6BC8" w:rsidTr="00F92219">
        <w:trPr>
          <w:trHeight w:val="635"/>
        </w:trPr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Төсөл</w:t>
            </w: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  <w:lang w:val="mn-MN"/>
              </w:rPr>
              <w:t>Ашиглалт</w:t>
            </w:r>
          </w:p>
        </w:tc>
        <w:tc>
          <w:tcPr>
            <w:tcW w:w="0" w:type="auto"/>
            <w:vMerge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  <w:hideMark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B5C90" w:rsidRPr="000E6BC8" w:rsidTr="00F92219">
        <w:trPr>
          <w:trHeight w:val="325"/>
        </w:trPr>
        <w:tc>
          <w:tcPr>
            <w:tcW w:w="61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B5C90" w:rsidRPr="000E6BC8" w:rsidTr="00F92219">
        <w:trPr>
          <w:trHeight w:val="415"/>
        </w:trPr>
        <w:tc>
          <w:tcPr>
            <w:tcW w:w="61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B5C90" w:rsidRPr="000E6BC8" w:rsidTr="00F92219">
        <w:trPr>
          <w:trHeight w:val="397"/>
        </w:trPr>
        <w:tc>
          <w:tcPr>
            <w:tcW w:w="61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3333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B5C90" w:rsidRPr="000E6BC8" w:rsidTr="00F92219">
        <w:trPr>
          <w:trHeight w:val="641"/>
        </w:trPr>
        <w:tc>
          <w:tcPr>
            <w:tcW w:w="61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5C90" w:rsidRPr="000E6BC8" w:rsidRDefault="00FB5C90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E6BC8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C90" w:rsidRPr="000E6BC8" w:rsidRDefault="00FB5C90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A0928" w:rsidRPr="000E6BC8" w:rsidTr="00F92219">
        <w:trPr>
          <w:trHeight w:val="641"/>
        </w:trPr>
        <w:tc>
          <w:tcPr>
            <w:tcW w:w="61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2A0928" w:rsidRDefault="002A0928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...</w:t>
            </w:r>
          </w:p>
        </w:tc>
        <w:tc>
          <w:tcPr>
            <w:tcW w:w="1747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6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42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0928" w:rsidRPr="000E6BC8" w:rsidRDefault="002A0928" w:rsidP="00F92219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5B2B8F" w:rsidRDefault="005B2B8F" w:rsidP="00FB5C90"/>
    <w:p w:rsidR="002A0928" w:rsidRDefault="00347ACB" w:rsidP="00347ACB">
      <w:p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      </w:t>
      </w:r>
    </w:p>
    <w:p w:rsidR="002A0928" w:rsidRDefault="002A0928" w:rsidP="00347ACB">
      <w:pPr>
        <w:rPr>
          <w:rFonts w:ascii="Arial" w:hAnsi="Arial" w:cs="Arial"/>
          <w:sz w:val="24"/>
          <w:szCs w:val="28"/>
          <w:lang w:val="mn-MN"/>
        </w:rPr>
      </w:pPr>
    </w:p>
    <w:p w:rsidR="002A0928" w:rsidRDefault="002A0928" w:rsidP="00347ACB">
      <w:pPr>
        <w:rPr>
          <w:rFonts w:ascii="Arial" w:hAnsi="Arial" w:cs="Arial"/>
          <w:sz w:val="24"/>
          <w:szCs w:val="28"/>
          <w:lang w:val="mn-MN"/>
        </w:rPr>
      </w:pPr>
    </w:p>
    <w:p w:rsidR="00347ACB" w:rsidRPr="001A530D" w:rsidRDefault="00347ACB" w:rsidP="00347ACB">
      <w:pPr>
        <w:rPr>
          <w:rFonts w:ascii="Arial" w:hAnsi="Arial" w:cs="Arial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lastRenderedPageBreak/>
        <w:t xml:space="preserve"> Хүснэгт 15. </w:t>
      </w:r>
      <w:r w:rsidRPr="001A530D">
        <w:rPr>
          <w:rFonts w:ascii="Arial" w:hAnsi="Arial" w:cs="Arial"/>
          <w:sz w:val="24"/>
          <w:szCs w:val="28"/>
          <w:lang w:val="mn-MN"/>
        </w:rPr>
        <w:t>Бохир усны шинжилгээ:</w:t>
      </w:r>
      <w:r>
        <w:rPr>
          <w:rFonts w:ascii="Arial" w:hAnsi="Arial" w:cs="Arial"/>
          <w:sz w:val="24"/>
          <w:szCs w:val="28"/>
          <w:lang w:val="mn-MN"/>
        </w:rPr>
        <w:t xml:space="preserve"> /Шинжилгээний бичгийг хамт хавсаргана/.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701"/>
        <w:gridCol w:w="3449"/>
        <w:gridCol w:w="1421"/>
        <w:gridCol w:w="1753"/>
        <w:gridCol w:w="1462"/>
        <w:gridCol w:w="1462"/>
      </w:tblGrid>
      <w:tr w:rsidR="00347ACB" w:rsidRPr="006D08CB" w:rsidTr="00347ACB">
        <w:trPr>
          <w:trHeight w:val="507"/>
        </w:trPr>
        <w:tc>
          <w:tcPr>
            <w:tcW w:w="701" w:type="dxa"/>
            <w:vMerge w:val="restart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sz w:val="24"/>
                <w:szCs w:val="28"/>
                <w:lang w:val="mn-MN"/>
              </w:rPr>
              <w:t>№</w:t>
            </w:r>
          </w:p>
        </w:tc>
        <w:tc>
          <w:tcPr>
            <w:tcW w:w="3449" w:type="dxa"/>
            <w:vMerge w:val="restart"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sz w:val="24"/>
                <w:szCs w:val="28"/>
                <w:lang w:val="mn-MN"/>
              </w:rPr>
              <w:t>Үзүүлэлтүүд</w:t>
            </w:r>
          </w:p>
        </w:tc>
        <w:tc>
          <w:tcPr>
            <w:tcW w:w="3174" w:type="dxa"/>
            <w:gridSpan w:val="2"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bCs/>
                <w:sz w:val="24"/>
                <w:szCs w:val="28"/>
                <w:lang w:val="mn-MN"/>
              </w:rPr>
              <w:t>Цэвэрлэх байгууламж</w:t>
            </w:r>
          </w:p>
        </w:tc>
        <w:tc>
          <w:tcPr>
            <w:tcW w:w="2924" w:type="dxa"/>
            <w:gridSpan w:val="2"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bCs/>
                <w:sz w:val="24"/>
                <w:szCs w:val="28"/>
                <w:lang w:val="mn-MN"/>
              </w:rPr>
              <w:t>Стандарт утга</w:t>
            </w:r>
          </w:p>
        </w:tc>
      </w:tr>
      <w:tr w:rsidR="00347ACB" w:rsidRPr="006D08CB" w:rsidTr="00347ACB">
        <w:trPr>
          <w:trHeight w:val="273"/>
        </w:trPr>
        <w:tc>
          <w:tcPr>
            <w:tcW w:w="701" w:type="dxa"/>
            <w:vMerge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</w:p>
        </w:tc>
        <w:tc>
          <w:tcPr>
            <w:tcW w:w="3449" w:type="dxa"/>
            <w:vMerge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</w:p>
        </w:tc>
        <w:tc>
          <w:tcPr>
            <w:tcW w:w="1421" w:type="dxa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bCs/>
                <w:sz w:val="24"/>
                <w:szCs w:val="28"/>
                <w:lang w:val="mn-MN"/>
              </w:rPr>
              <w:t>оролт</w:t>
            </w:r>
          </w:p>
        </w:tc>
        <w:tc>
          <w:tcPr>
            <w:tcW w:w="1753" w:type="dxa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bCs/>
                <w:sz w:val="24"/>
                <w:szCs w:val="28"/>
                <w:lang w:val="mn-MN"/>
              </w:rPr>
            </w:pPr>
            <w:r w:rsidRPr="00A440AC">
              <w:rPr>
                <w:rFonts w:ascii="Arial" w:hAnsi="Arial" w:cs="Arial"/>
                <w:bCs/>
                <w:sz w:val="24"/>
                <w:szCs w:val="28"/>
                <w:lang w:val="mn-MN"/>
              </w:rPr>
              <w:t>гаралт</w:t>
            </w:r>
          </w:p>
        </w:tc>
        <w:tc>
          <w:tcPr>
            <w:tcW w:w="1462" w:type="dxa"/>
            <w:vAlign w:val="center"/>
            <w:hideMark/>
          </w:tcPr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  <w:lang w:val="mn-MN"/>
              </w:rPr>
              <w:t>Оролт</w:t>
            </w:r>
          </w:p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</w:rPr>
              <w:t>MNS</w:t>
            </w:r>
          </w:p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</w:rPr>
              <w:t>6561:2015</w:t>
            </w:r>
          </w:p>
        </w:tc>
        <w:tc>
          <w:tcPr>
            <w:tcW w:w="1462" w:type="dxa"/>
            <w:vAlign w:val="center"/>
            <w:hideMark/>
          </w:tcPr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  <w:lang w:val="mn-MN"/>
              </w:rPr>
              <w:t>Гаралт</w:t>
            </w:r>
          </w:p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</w:rPr>
              <w:t>MNS</w:t>
            </w:r>
          </w:p>
          <w:p w:rsidR="00347ACB" w:rsidRPr="00A440AC" w:rsidRDefault="00347ACB" w:rsidP="00F92219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Cs w:val="36"/>
              </w:rPr>
            </w:pPr>
            <w:r w:rsidRPr="00A440AC">
              <w:rPr>
                <w:rFonts w:ascii="Arial" w:hAnsi="Arial" w:cs="Arial"/>
                <w:bCs/>
                <w:color w:val="000000"/>
                <w:kern w:val="24"/>
                <w:szCs w:val="32"/>
              </w:rPr>
              <w:t>4943:2015</w:t>
            </w:r>
          </w:p>
        </w:tc>
      </w:tr>
      <w:tr w:rsidR="00347ACB" w:rsidRPr="006D08CB" w:rsidTr="002A0928">
        <w:trPr>
          <w:trHeight w:val="471"/>
        </w:trPr>
        <w:tc>
          <w:tcPr>
            <w:tcW w:w="701" w:type="dxa"/>
            <w:noWrap/>
            <w:vAlign w:val="center"/>
            <w:hideMark/>
          </w:tcPr>
          <w:p w:rsidR="00347ACB" w:rsidRPr="006D08CB" w:rsidRDefault="00347ACB" w:rsidP="004D41AF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1</w:t>
            </w:r>
          </w:p>
        </w:tc>
        <w:tc>
          <w:tcPr>
            <w:tcW w:w="3449" w:type="dxa"/>
            <w:vAlign w:val="center"/>
            <w:hideMark/>
          </w:tcPr>
          <w:p w:rsidR="00347ACB" w:rsidRPr="006D08CB" w:rsidRDefault="00347ACB" w:rsidP="002A0928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Усны орчин рН</w:t>
            </w:r>
          </w:p>
        </w:tc>
        <w:tc>
          <w:tcPr>
            <w:tcW w:w="1421" w:type="dxa"/>
            <w:noWrap/>
            <w:hideMark/>
          </w:tcPr>
          <w:p w:rsidR="00347ACB" w:rsidRPr="006D08CB" w:rsidRDefault="00347ACB" w:rsidP="00F92219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 </w:t>
            </w:r>
          </w:p>
        </w:tc>
        <w:tc>
          <w:tcPr>
            <w:tcW w:w="1753" w:type="dxa"/>
            <w:noWrap/>
            <w:hideMark/>
          </w:tcPr>
          <w:p w:rsidR="00347ACB" w:rsidRPr="006D08CB" w:rsidRDefault="00347ACB" w:rsidP="00F92219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 </w:t>
            </w:r>
          </w:p>
        </w:tc>
        <w:tc>
          <w:tcPr>
            <w:tcW w:w="1462" w:type="dxa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Cs w:val="28"/>
              </w:rPr>
            </w:pPr>
            <w:r w:rsidRPr="00A440AC">
              <w:rPr>
                <w:rFonts w:ascii="Arial" w:hAnsi="Arial" w:cs="Arial"/>
                <w:szCs w:val="28"/>
              </w:rPr>
              <w:t>6</w:t>
            </w:r>
            <w:r w:rsidRPr="00A440AC">
              <w:rPr>
                <w:rFonts w:ascii="Arial" w:hAnsi="Arial" w:cs="Arial"/>
                <w:szCs w:val="28"/>
                <w:lang w:val="mn-MN"/>
              </w:rPr>
              <w:t>.</w:t>
            </w:r>
            <w:r w:rsidRPr="00A440AC">
              <w:rPr>
                <w:rFonts w:ascii="Arial" w:hAnsi="Arial" w:cs="Arial"/>
                <w:szCs w:val="28"/>
              </w:rPr>
              <w:t>0-9</w:t>
            </w:r>
            <w:r w:rsidRPr="00A440AC">
              <w:rPr>
                <w:rFonts w:ascii="Arial" w:hAnsi="Arial" w:cs="Arial"/>
                <w:szCs w:val="28"/>
                <w:lang w:val="mn-MN"/>
              </w:rPr>
              <w:t>.</w:t>
            </w:r>
            <w:r w:rsidRPr="00A440AC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462" w:type="dxa"/>
            <w:vAlign w:val="center"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0AC">
              <w:rPr>
                <w:rFonts w:ascii="Arial" w:hAnsi="Arial" w:cs="Arial"/>
                <w:sz w:val="24"/>
                <w:szCs w:val="28"/>
              </w:rPr>
              <w:t>6</w:t>
            </w:r>
            <w:r w:rsidRPr="00A440AC">
              <w:rPr>
                <w:rFonts w:ascii="Arial" w:hAnsi="Arial" w:cs="Arial"/>
                <w:sz w:val="24"/>
                <w:szCs w:val="28"/>
                <w:lang w:val="mn-MN"/>
              </w:rPr>
              <w:t>.</w:t>
            </w:r>
            <w:r w:rsidRPr="00A440AC">
              <w:rPr>
                <w:rFonts w:ascii="Arial" w:hAnsi="Arial" w:cs="Arial"/>
                <w:sz w:val="24"/>
                <w:szCs w:val="28"/>
              </w:rPr>
              <w:t>0-9</w:t>
            </w:r>
            <w:r w:rsidRPr="00A440AC">
              <w:rPr>
                <w:rFonts w:ascii="Arial" w:hAnsi="Arial" w:cs="Arial"/>
                <w:sz w:val="24"/>
                <w:szCs w:val="28"/>
                <w:lang w:val="mn-MN"/>
              </w:rPr>
              <w:t>.</w:t>
            </w:r>
            <w:r w:rsidRPr="00A440AC">
              <w:rPr>
                <w:rFonts w:ascii="Arial" w:hAnsi="Arial" w:cs="Arial"/>
                <w:sz w:val="24"/>
                <w:szCs w:val="28"/>
              </w:rPr>
              <w:t>0</w:t>
            </w:r>
          </w:p>
        </w:tc>
      </w:tr>
      <w:tr w:rsidR="00347ACB" w:rsidRPr="00D17090" w:rsidTr="002A0928">
        <w:trPr>
          <w:trHeight w:val="479"/>
        </w:trPr>
        <w:tc>
          <w:tcPr>
            <w:tcW w:w="701" w:type="dxa"/>
            <w:noWrap/>
            <w:vAlign w:val="center"/>
            <w:hideMark/>
          </w:tcPr>
          <w:p w:rsidR="00347ACB" w:rsidRPr="006D08CB" w:rsidRDefault="00347ACB" w:rsidP="004D41AF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2</w:t>
            </w:r>
          </w:p>
        </w:tc>
        <w:tc>
          <w:tcPr>
            <w:tcW w:w="3449" w:type="dxa"/>
            <w:vAlign w:val="center"/>
            <w:hideMark/>
          </w:tcPr>
          <w:p w:rsidR="00347ACB" w:rsidRPr="00D17090" w:rsidRDefault="00347ACB" w:rsidP="002A0928">
            <w:pPr>
              <w:rPr>
                <w:rFonts w:ascii="Arial" w:hAnsi="Arial" w:cs="Arial"/>
                <w:sz w:val="24"/>
                <w:szCs w:val="28"/>
              </w:rPr>
            </w:pPr>
            <w:r w:rsidRPr="006D08CB">
              <w:rPr>
                <w:rFonts w:ascii="Arial" w:hAnsi="Arial" w:cs="Arial"/>
                <w:sz w:val="24"/>
                <w:szCs w:val="28"/>
                <w:lang w:val="mn-MN"/>
              </w:rPr>
              <w:t>Умбуур боди</w:t>
            </w:r>
            <w:r w:rsidRPr="00D17090">
              <w:rPr>
                <w:rFonts w:ascii="Arial" w:hAnsi="Arial" w:cs="Arial"/>
                <w:sz w:val="24"/>
                <w:szCs w:val="28"/>
              </w:rPr>
              <w:t xml:space="preserve">с </w:t>
            </w: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мг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>/л</w:t>
            </w:r>
          </w:p>
        </w:tc>
        <w:tc>
          <w:tcPr>
            <w:tcW w:w="1421" w:type="dxa"/>
            <w:noWrap/>
            <w:hideMark/>
          </w:tcPr>
          <w:p w:rsidR="00347ACB" w:rsidRPr="00D17090" w:rsidRDefault="00347ACB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D17090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753" w:type="dxa"/>
            <w:noWrap/>
            <w:hideMark/>
          </w:tcPr>
          <w:p w:rsidR="00347ACB" w:rsidRPr="00D17090" w:rsidRDefault="00347ACB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D17090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462" w:type="dxa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400</w:t>
            </w:r>
          </w:p>
        </w:tc>
        <w:tc>
          <w:tcPr>
            <w:tcW w:w="1462" w:type="dxa"/>
            <w:vAlign w:val="center"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30</w:t>
            </w:r>
          </w:p>
        </w:tc>
      </w:tr>
      <w:tr w:rsidR="00347ACB" w:rsidRPr="00D17090" w:rsidTr="002A0928">
        <w:trPr>
          <w:trHeight w:val="740"/>
        </w:trPr>
        <w:tc>
          <w:tcPr>
            <w:tcW w:w="701" w:type="dxa"/>
            <w:noWrap/>
            <w:vAlign w:val="center"/>
            <w:hideMark/>
          </w:tcPr>
          <w:p w:rsidR="00347ACB" w:rsidRPr="00D17090" w:rsidRDefault="00347ACB" w:rsidP="004D41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D17090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3449" w:type="dxa"/>
            <w:vAlign w:val="center"/>
            <w:hideMark/>
          </w:tcPr>
          <w:p w:rsidR="00347ACB" w:rsidRPr="00D17090" w:rsidRDefault="00347ACB" w:rsidP="002A0928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Биологийн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хэрэгцээт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хүчилтөрөгч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мг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>/л</w:t>
            </w:r>
          </w:p>
        </w:tc>
        <w:tc>
          <w:tcPr>
            <w:tcW w:w="1421" w:type="dxa"/>
            <w:noWrap/>
            <w:hideMark/>
          </w:tcPr>
          <w:p w:rsidR="00347ACB" w:rsidRPr="00D17090" w:rsidRDefault="00347ACB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D17090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753" w:type="dxa"/>
            <w:noWrap/>
            <w:hideMark/>
          </w:tcPr>
          <w:p w:rsidR="00347ACB" w:rsidRPr="00D17090" w:rsidRDefault="00347ACB" w:rsidP="00F92219">
            <w:pPr>
              <w:rPr>
                <w:rFonts w:ascii="Arial" w:hAnsi="Arial" w:cs="Arial"/>
                <w:sz w:val="24"/>
                <w:szCs w:val="28"/>
              </w:rPr>
            </w:pPr>
            <w:r w:rsidRPr="00D17090">
              <w:rPr>
                <w:rFonts w:ascii="Arial" w:hAnsi="Arial" w:cs="Arial"/>
                <w:sz w:val="24"/>
                <w:szCs w:val="28"/>
              </w:rPr>
              <w:t> </w:t>
            </w:r>
          </w:p>
        </w:tc>
        <w:tc>
          <w:tcPr>
            <w:tcW w:w="1462" w:type="dxa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400</w:t>
            </w:r>
          </w:p>
        </w:tc>
        <w:tc>
          <w:tcPr>
            <w:tcW w:w="1462" w:type="dxa"/>
            <w:vAlign w:val="center"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20</w:t>
            </w:r>
          </w:p>
        </w:tc>
      </w:tr>
      <w:tr w:rsidR="00347ACB" w:rsidRPr="003F78E8" w:rsidTr="002A0928">
        <w:trPr>
          <w:trHeight w:val="740"/>
        </w:trPr>
        <w:tc>
          <w:tcPr>
            <w:tcW w:w="701" w:type="dxa"/>
            <w:noWrap/>
            <w:vAlign w:val="center"/>
          </w:tcPr>
          <w:p w:rsidR="00347ACB" w:rsidRPr="00995D5D" w:rsidRDefault="00347ACB" w:rsidP="004D41AF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4</w:t>
            </w:r>
          </w:p>
        </w:tc>
        <w:tc>
          <w:tcPr>
            <w:tcW w:w="3449" w:type="dxa"/>
            <w:vAlign w:val="center"/>
          </w:tcPr>
          <w:p w:rsidR="00347ACB" w:rsidRPr="00995D5D" w:rsidRDefault="00347ACB" w:rsidP="002A0928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Хим</w:t>
            </w:r>
            <w:r w:rsidRPr="00995D5D">
              <w:rPr>
                <w:rFonts w:ascii="Arial" w:hAnsi="Arial" w:cs="Arial"/>
                <w:sz w:val="24"/>
                <w:szCs w:val="28"/>
                <w:lang w:val="mn-MN"/>
              </w:rPr>
              <w:t>ийн хэрэгцээт хүчилтөрөгч мг/л</w:t>
            </w:r>
          </w:p>
        </w:tc>
        <w:tc>
          <w:tcPr>
            <w:tcW w:w="1421" w:type="dxa"/>
            <w:noWrap/>
          </w:tcPr>
          <w:p w:rsidR="00347ACB" w:rsidRPr="00995D5D" w:rsidRDefault="00347ACB" w:rsidP="00F92219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</w:p>
        </w:tc>
        <w:tc>
          <w:tcPr>
            <w:tcW w:w="1753" w:type="dxa"/>
            <w:noWrap/>
          </w:tcPr>
          <w:p w:rsidR="00347ACB" w:rsidRPr="00995D5D" w:rsidRDefault="00347ACB" w:rsidP="00F92219">
            <w:pPr>
              <w:rPr>
                <w:rFonts w:ascii="Arial" w:hAnsi="Arial" w:cs="Arial"/>
                <w:sz w:val="24"/>
                <w:szCs w:val="28"/>
                <w:lang w:val="mn-MN"/>
              </w:rPr>
            </w:pPr>
          </w:p>
        </w:tc>
        <w:tc>
          <w:tcPr>
            <w:tcW w:w="1462" w:type="dxa"/>
            <w:noWrap/>
            <w:vAlign w:val="center"/>
          </w:tcPr>
          <w:p w:rsidR="00347ACB" w:rsidRPr="00995D5D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800</w:t>
            </w:r>
          </w:p>
        </w:tc>
        <w:tc>
          <w:tcPr>
            <w:tcW w:w="1462" w:type="dxa"/>
            <w:vAlign w:val="center"/>
          </w:tcPr>
          <w:p w:rsidR="00347ACB" w:rsidRPr="00995D5D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30</w:t>
            </w:r>
          </w:p>
        </w:tc>
      </w:tr>
      <w:tr w:rsidR="00347ACB" w:rsidRPr="00D17090" w:rsidTr="002A0928">
        <w:trPr>
          <w:trHeight w:val="479"/>
        </w:trPr>
        <w:tc>
          <w:tcPr>
            <w:tcW w:w="701" w:type="dxa"/>
            <w:noWrap/>
            <w:vAlign w:val="center"/>
            <w:hideMark/>
          </w:tcPr>
          <w:p w:rsidR="00347ACB" w:rsidRPr="00D17090" w:rsidRDefault="00347ACB" w:rsidP="004D41AF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3449" w:type="dxa"/>
            <w:vAlign w:val="center"/>
            <w:hideMark/>
          </w:tcPr>
          <w:p w:rsidR="00347ACB" w:rsidRPr="00D17090" w:rsidRDefault="00347ACB" w:rsidP="002A0928">
            <w:pPr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Цэвэрлэгээний</w:t>
            </w:r>
            <w:proofErr w:type="spellEnd"/>
            <w:r w:rsidRPr="00D17090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Pr="00D17090">
              <w:rPr>
                <w:rFonts w:ascii="Arial" w:hAnsi="Arial" w:cs="Arial"/>
                <w:sz w:val="24"/>
                <w:szCs w:val="28"/>
              </w:rPr>
              <w:t>түвшин</w:t>
            </w:r>
            <w:proofErr w:type="spellEnd"/>
          </w:p>
        </w:tc>
        <w:tc>
          <w:tcPr>
            <w:tcW w:w="3174" w:type="dxa"/>
            <w:gridSpan w:val="2"/>
            <w:noWrap/>
            <w:vAlign w:val="center"/>
            <w:hideMark/>
          </w:tcPr>
          <w:p w:rsidR="00347ACB" w:rsidRPr="00D17090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924" w:type="dxa"/>
            <w:gridSpan w:val="2"/>
            <w:noWrap/>
            <w:vAlign w:val="center"/>
            <w:hideMark/>
          </w:tcPr>
          <w:p w:rsidR="00347ACB" w:rsidRPr="00A440AC" w:rsidRDefault="00347ACB" w:rsidP="00F92219">
            <w:pPr>
              <w:jc w:val="center"/>
              <w:rPr>
                <w:rFonts w:ascii="Arial" w:hAnsi="Arial" w:cs="Arial"/>
                <w:sz w:val="24"/>
                <w:szCs w:val="28"/>
                <w:lang w:val="mn-MN"/>
              </w:rPr>
            </w:pPr>
            <w:r>
              <w:rPr>
                <w:rFonts w:ascii="Arial" w:hAnsi="Arial" w:cs="Arial"/>
                <w:sz w:val="24"/>
                <w:szCs w:val="28"/>
                <w:lang w:val="mn-MN"/>
              </w:rPr>
              <w:t>100%</w:t>
            </w:r>
          </w:p>
        </w:tc>
      </w:tr>
    </w:tbl>
    <w:p w:rsidR="00347ACB" w:rsidRDefault="00347ACB" w:rsidP="00FB5C90"/>
    <w:p w:rsidR="004D41AF" w:rsidRPr="004D41AF" w:rsidRDefault="004D41AF" w:rsidP="004D41AF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</w:t>
      </w:r>
      <w:bookmarkStart w:id="0" w:name="_GoBack"/>
      <w:bookmarkEnd w:id="0"/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арна уу.</w:t>
      </w:r>
    </w:p>
    <w:sectPr w:rsidR="004D41AF" w:rsidRPr="004D41AF" w:rsidSect="001A3318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C0E"/>
    <w:multiLevelType w:val="hybridMultilevel"/>
    <w:tmpl w:val="D458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1A3318"/>
    <w:rsid w:val="00210EC5"/>
    <w:rsid w:val="00243BC2"/>
    <w:rsid w:val="002A0928"/>
    <w:rsid w:val="002C1B34"/>
    <w:rsid w:val="00347ACB"/>
    <w:rsid w:val="00394473"/>
    <w:rsid w:val="004D41AF"/>
    <w:rsid w:val="005660B3"/>
    <w:rsid w:val="005B2B8F"/>
    <w:rsid w:val="006F477C"/>
    <w:rsid w:val="00910988"/>
    <w:rsid w:val="00A90E66"/>
    <w:rsid w:val="00C85AF7"/>
    <w:rsid w:val="00D1261D"/>
    <w:rsid w:val="00FA30DA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CA3D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A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2023-09-01T03:12:00Z</dcterms:created>
  <dcterms:modified xsi:type="dcterms:W3CDTF">2024-04-19T06:17:00Z</dcterms:modified>
</cp:coreProperties>
</file>